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78" w:rsidRDefault="00A87E5E" w:rsidP="0085446F">
      <w:pPr>
        <w:spacing w:line="240" w:lineRule="auto"/>
        <w:jc w:val="center"/>
        <w:rPr>
          <w:rFonts w:ascii="Tempus Sans ITC" w:hAnsi="Tempus Sans ITC" w:cs="Tempus Sans ITC"/>
          <w:b/>
          <w:bCs/>
          <w:sz w:val="56"/>
          <w:szCs w:val="56"/>
        </w:rPr>
      </w:pPr>
      <w:r>
        <w:rPr>
          <w:rFonts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F246D1">
                <wp:simplePos x="0" y="0"/>
                <wp:positionH relativeFrom="column">
                  <wp:posOffset>-320040</wp:posOffset>
                </wp:positionH>
                <wp:positionV relativeFrom="paragraph">
                  <wp:posOffset>-396240</wp:posOffset>
                </wp:positionV>
                <wp:extent cx="6598920" cy="9037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90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22" w:rsidRDefault="008E3F22" w:rsidP="008E3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24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-31.2pt;width:519.6pt;height:7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" strokeweight="4pt">
                <v:stroke dashstyle="longDashDotDot"/>
                <v:textbox>
                  <w:txbxContent>
                    <w:p w:rsidR="008E3F22" w:rsidRDefault="008E3F22" w:rsidP="008E3F22"/>
                  </w:txbxContent>
                </v:textbox>
              </v:shape>
            </w:pict>
          </mc:Fallback>
        </mc:AlternateContent>
      </w:r>
      <w:r w:rsidR="00055F78">
        <w:rPr>
          <w:rFonts w:ascii="Tempus Sans ITC" w:hAnsi="Tempus Sans ITC" w:cs="Tempus Sans ITC"/>
          <w:b/>
          <w:bCs/>
          <w:sz w:val="56"/>
          <w:szCs w:val="56"/>
        </w:rPr>
        <w:t>Kindergarten School Supply List</w:t>
      </w:r>
    </w:p>
    <w:p w:rsidR="0085446F" w:rsidRDefault="0085446F" w:rsidP="0085446F">
      <w:pPr>
        <w:spacing w:after="0" w:line="240" w:lineRule="auto"/>
        <w:jc w:val="center"/>
        <w:rPr>
          <w:rFonts w:ascii="Tempus Sans ITC" w:hAnsi="Tempus Sans ITC" w:cs="Tempus Sans ITC"/>
          <w:b/>
          <w:bCs/>
          <w:sz w:val="28"/>
          <w:szCs w:val="56"/>
        </w:rPr>
      </w:pPr>
      <w:r>
        <w:rPr>
          <w:rFonts w:ascii="Tempus Sans ITC" w:hAnsi="Tempus Sans ITC" w:cs="Tempus Sans ITC"/>
          <w:b/>
          <w:bCs/>
          <w:sz w:val="32"/>
          <w:szCs w:val="52"/>
        </w:rPr>
        <w:t>(Regular Classroom &amp; Bilingual)</w:t>
      </w:r>
    </w:p>
    <w:p w:rsidR="00055F78" w:rsidRDefault="00055F78">
      <w:pPr>
        <w:spacing w:after="0"/>
        <w:jc w:val="center"/>
        <w:rPr>
          <w:rFonts w:ascii="Tempus Sans ITC" w:hAnsi="Tempus Sans ITC" w:cs="Tempus Sans ITC"/>
          <w:b/>
          <w:bCs/>
          <w:sz w:val="44"/>
          <w:szCs w:val="44"/>
        </w:rPr>
      </w:pPr>
      <w:bookmarkStart w:id="0" w:name="_GoBack"/>
      <w:bookmarkEnd w:id="0"/>
    </w:p>
    <w:p w:rsidR="00055F78" w:rsidRPr="008E3F22" w:rsidRDefault="000257C1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proofErr w:type="gramStart"/>
      <w:r>
        <w:rPr>
          <w:rFonts w:ascii="Tempus Sans ITC" w:hAnsi="Tempus Sans ITC" w:cs="Tempus Sans ITC"/>
          <w:b/>
          <w:bCs/>
          <w:sz w:val="36"/>
          <w:szCs w:val="36"/>
        </w:rPr>
        <w:t>3</w:t>
      </w:r>
      <w:proofErr w:type="gramEnd"/>
      <w:r w:rsidR="00055F78" w:rsidRPr="008E3F22">
        <w:rPr>
          <w:rFonts w:ascii="Tempus Sans ITC" w:hAnsi="Tempus Sans ITC" w:cs="Tempus Sans ITC"/>
          <w:b/>
          <w:bCs/>
          <w:sz w:val="36"/>
          <w:szCs w:val="36"/>
        </w:rPr>
        <w:t xml:space="preserve"> boxes of Crayola-brand Crayons, 24 count</w:t>
      </w:r>
    </w:p>
    <w:p w:rsidR="00055F78" w:rsidRPr="008E3F22" w:rsidRDefault="00055F78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proofErr w:type="gramStart"/>
      <w:r w:rsidRPr="008E3F22">
        <w:rPr>
          <w:rFonts w:ascii="Tempus Sans ITC" w:hAnsi="Tempus Sans ITC" w:cs="Tempus Sans ITC"/>
          <w:b/>
          <w:bCs/>
          <w:sz w:val="36"/>
          <w:szCs w:val="36"/>
        </w:rPr>
        <w:t>1</w:t>
      </w:r>
      <w:proofErr w:type="gramEnd"/>
      <w:r w:rsidRPr="008E3F22">
        <w:rPr>
          <w:rFonts w:ascii="Tempus Sans ITC" w:hAnsi="Tempus Sans ITC" w:cs="Tempus Sans ITC"/>
          <w:b/>
          <w:bCs/>
          <w:sz w:val="36"/>
          <w:szCs w:val="36"/>
        </w:rPr>
        <w:t xml:space="preserve"> pkg. Crayola-brand Washable Markers, thin, 8</w:t>
      </w:r>
      <w:r w:rsidR="000257C1">
        <w:rPr>
          <w:rFonts w:ascii="Tempus Sans ITC" w:hAnsi="Tempus Sans ITC" w:cs="Tempus Sans ITC"/>
          <w:b/>
          <w:bCs/>
          <w:sz w:val="36"/>
          <w:szCs w:val="36"/>
        </w:rPr>
        <w:t>-</w:t>
      </w:r>
      <w:r w:rsidRPr="008E3F22">
        <w:rPr>
          <w:rFonts w:ascii="Tempus Sans ITC" w:hAnsi="Tempus Sans ITC" w:cs="Tempus Sans ITC"/>
          <w:b/>
          <w:bCs/>
          <w:sz w:val="36"/>
          <w:szCs w:val="36"/>
        </w:rPr>
        <w:t>count</w:t>
      </w:r>
    </w:p>
    <w:p w:rsidR="00055F78" w:rsidRPr="008E3F22" w:rsidRDefault="00055F78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r w:rsidRPr="008E3F22">
        <w:rPr>
          <w:rFonts w:ascii="Tempus Sans ITC" w:hAnsi="Tempus Sans ITC" w:cs="Tempus Sans ITC"/>
          <w:b/>
          <w:bCs/>
          <w:sz w:val="36"/>
          <w:szCs w:val="36"/>
        </w:rPr>
        <w:t xml:space="preserve">Expo, low odor, </w:t>
      </w:r>
      <w:r w:rsidR="00030BB7">
        <w:rPr>
          <w:rFonts w:ascii="Tempus Sans ITC" w:hAnsi="Tempus Sans ITC" w:cs="Tempus Sans ITC"/>
          <w:b/>
          <w:bCs/>
          <w:sz w:val="36"/>
          <w:szCs w:val="36"/>
        </w:rPr>
        <w:t xml:space="preserve">thin </w:t>
      </w:r>
      <w:r w:rsidRPr="008E3F22">
        <w:rPr>
          <w:rFonts w:ascii="Tempus Sans ITC" w:hAnsi="Tempus Sans ITC" w:cs="Tempus Sans ITC"/>
          <w:b/>
          <w:bCs/>
          <w:sz w:val="36"/>
          <w:szCs w:val="36"/>
        </w:rPr>
        <w:t>dry e</w:t>
      </w:r>
      <w:r w:rsidR="000257C1">
        <w:rPr>
          <w:rFonts w:ascii="Tempus Sans ITC" w:hAnsi="Tempus Sans ITC" w:cs="Tempus Sans ITC"/>
          <w:b/>
          <w:bCs/>
          <w:sz w:val="36"/>
          <w:szCs w:val="36"/>
        </w:rPr>
        <w:t>rase markers, 4-count,</w:t>
      </w:r>
      <w:r w:rsidR="00030BB7">
        <w:rPr>
          <w:rFonts w:ascii="Tempus Sans ITC" w:hAnsi="Tempus Sans ITC" w:cs="Tempus Sans ITC"/>
          <w:b/>
          <w:bCs/>
          <w:sz w:val="36"/>
          <w:szCs w:val="36"/>
        </w:rPr>
        <w:t xml:space="preserve"> black</w:t>
      </w:r>
    </w:p>
    <w:p w:rsidR="00055F78" w:rsidRPr="008E3F22" w:rsidRDefault="00055F78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proofErr w:type="gramStart"/>
      <w:r w:rsidRPr="008E3F22">
        <w:rPr>
          <w:rFonts w:ascii="Tempus Sans ITC" w:hAnsi="Tempus Sans ITC" w:cs="Tempus Sans ITC"/>
          <w:b/>
          <w:bCs/>
          <w:sz w:val="36"/>
          <w:szCs w:val="36"/>
        </w:rPr>
        <w:t>1</w:t>
      </w:r>
      <w:proofErr w:type="gramEnd"/>
      <w:r w:rsidRPr="008E3F22">
        <w:rPr>
          <w:rFonts w:ascii="Tempus Sans ITC" w:hAnsi="Tempus Sans ITC" w:cs="Tempus Sans ITC"/>
          <w:b/>
          <w:bCs/>
          <w:sz w:val="36"/>
          <w:szCs w:val="36"/>
        </w:rPr>
        <w:t xml:space="preserve"> pair </w:t>
      </w:r>
      <w:proofErr w:type="spellStart"/>
      <w:r w:rsidRPr="008E3F22">
        <w:rPr>
          <w:rFonts w:ascii="Tempus Sans ITC" w:hAnsi="Tempus Sans ITC" w:cs="Tempus Sans ITC"/>
          <w:b/>
          <w:bCs/>
          <w:sz w:val="36"/>
          <w:szCs w:val="36"/>
        </w:rPr>
        <w:t>Fiskars</w:t>
      </w:r>
      <w:proofErr w:type="spellEnd"/>
      <w:r w:rsidRPr="008E3F22">
        <w:rPr>
          <w:rFonts w:ascii="Tempus Sans ITC" w:hAnsi="Tempus Sans ITC" w:cs="Tempus Sans ITC"/>
          <w:b/>
          <w:bCs/>
          <w:sz w:val="36"/>
          <w:szCs w:val="36"/>
        </w:rPr>
        <w:t xml:space="preserve"> Scissors, 5 inch, blunt tip</w:t>
      </w:r>
    </w:p>
    <w:p w:rsidR="00055F78" w:rsidRPr="008E3F22" w:rsidRDefault="000257C1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r>
        <w:rPr>
          <w:rFonts w:ascii="Tempus Sans ITC" w:hAnsi="Tempus Sans ITC" w:cs="Tempus Sans ITC"/>
          <w:b/>
          <w:bCs/>
          <w:sz w:val="36"/>
          <w:szCs w:val="36"/>
        </w:rPr>
        <w:t xml:space="preserve">10 - </w:t>
      </w:r>
      <w:r w:rsidR="00055F78" w:rsidRPr="008E3F22">
        <w:rPr>
          <w:rFonts w:ascii="Tempus Sans ITC" w:hAnsi="Tempus Sans ITC" w:cs="Tempus Sans ITC"/>
          <w:b/>
          <w:bCs/>
          <w:sz w:val="36"/>
          <w:szCs w:val="36"/>
        </w:rPr>
        <w:t>Glue Sticks, .32 oz.</w:t>
      </w:r>
    </w:p>
    <w:p w:rsidR="00055F78" w:rsidRPr="008E3F22" w:rsidRDefault="00055F78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r w:rsidRPr="008E3F22">
        <w:rPr>
          <w:rFonts w:ascii="Tempus Sans ITC" w:hAnsi="Tempus Sans ITC" w:cs="Tempus Sans ITC"/>
          <w:b/>
          <w:bCs/>
          <w:sz w:val="36"/>
          <w:szCs w:val="36"/>
        </w:rPr>
        <w:t>3 boxes Kleenex, 2-ply, 120 count</w:t>
      </w:r>
    </w:p>
    <w:p w:rsidR="00055F78" w:rsidRPr="008E3F22" w:rsidRDefault="00055F78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proofErr w:type="gramStart"/>
      <w:r w:rsidRPr="008E3F22">
        <w:rPr>
          <w:rFonts w:ascii="Tempus Sans ITC" w:hAnsi="Tempus Sans ITC" w:cs="Tempus Sans ITC"/>
          <w:b/>
          <w:bCs/>
          <w:sz w:val="36"/>
          <w:szCs w:val="36"/>
        </w:rPr>
        <w:t>2</w:t>
      </w:r>
      <w:proofErr w:type="gramEnd"/>
      <w:r w:rsidRPr="008E3F22">
        <w:rPr>
          <w:rFonts w:ascii="Tempus Sans ITC" w:hAnsi="Tempus Sans ITC" w:cs="Tempus Sans ITC"/>
          <w:b/>
          <w:bCs/>
          <w:sz w:val="36"/>
          <w:szCs w:val="36"/>
        </w:rPr>
        <w:t xml:space="preserve"> pkgs. Construction Paper, 9X12, 50 count, assorted colors</w:t>
      </w:r>
    </w:p>
    <w:p w:rsidR="00055F78" w:rsidRPr="008E3F22" w:rsidRDefault="00055F78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proofErr w:type="spellStart"/>
      <w:r w:rsidRPr="008E3F22">
        <w:rPr>
          <w:rFonts w:ascii="Tempus Sans ITC" w:hAnsi="Tempus Sans ITC" w:cs="Tempus Sans ITC"/>
          <w:b/>
          <w:bCs/>
          <w:sz w:val="36"/>
          <w:szCs w:val="36"/>
        </w:rPr>
        <w:t>Presharpened</w:t>
      </w:r>
      <w:proofErr w:type="spellEnd"/>
      <w:r w:rsidRPr="008E3F22">
        <w:rPr>
          <w:rFonts w:ascii="Tempus Sans ITC" w:hAnsi="Tempus Sans ITC" w:cs="Tempus Sans ITC"/>
          <w:b/>
          <w:bCs/>
          <w:sz w:val="36"/>
          <w:szCs w:val="36"/>
        </w:rPr>
        <w:t xml:space="preserve"> #2 Pencils, 24 count</w:t>
      </w:r>
    </w:p>
    <w:p w:rsidR="00055F78" w:rsidRPr="008E3F22" w:rsidRDefault="00055F78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r w:rsidRPr="008E3F22">
        <w:rPr>
          <w:rFonts w:ascii="Tempus Sans ITC" w:hAnsi="Tempus Sans ITC" w:cs="Tempus Sans ITC"/>
          <w:b/>
          <w:bCs/>
          <w:sz w:val="36"/>
          <w:szCs w:val="36"/>
        </w:rPr>
        <w:t>1 - 1-inch, 3-ring, flexible poly binder</w:t>
      </w:r>
    </w:p>
    <w:p w:rsidR="00530498" w:rsidRDefault="00055F78" w:rsidP="00055F78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r w:rsidRPr="008E3F22">
        <w:rPr>
          <w:rFonts w:ascii="Tempus Sans ITC" w:hAnsi="Tempus Sans ITC" w:cs="Tempus Sans ITC"/>
          <w:b/>
          <w:bCs/>
          <w:sz w:val="36"/>
          <w:szCs w:val="36"/>
        </w:rPr>
        <w:t>1 pair of headphones (over the head), child-sized</w:t>
      </w:r>
    </w:p>
    <w:p w:rsidR="00030BB7" w:rsidRDefault="00030BB7" w:rsidP="00055F78">
      <w:pPr>
        <w:spacing w:after="0" w:line="480" w:lineRule="auto"/>
        <w:jc w:val="center"/>
        <w:rPr>
          <w:rFonts w:ascii="Tempus Sans ITC" w:hAnsi="Tempus Sans ITC" w:cs="Tempus Sans ITC"/>
          <w:b/>
          <w:bCs/>
          <w:sz w:val="36"/>
          <w:szCs w:val="36"/>
        </w:rPr>
      </w:pPr>
      <w:r>
        <w:rPr>
          <w:rFonts w:ascii="Tempus Sans ITC" w:hAnsi="Tempus Sans ITC" w:cs="Tempus Sans ITC"/>
          <w:b/>
          <w:bCs/>
          <w:sz w:val="36"/>
          <w:szCs w:val="36"/>
        </w:rPr>
        <w:t>1 – 3-ring pencil bag</w:t>
      </w:r>
    </w:p>
    <w:p w:rsidR="00030BB7" w:rsidRPr="008E3F22" w:rsidRDefault="00030BB7" w:rsidP="00055F78">
      <w:pPr>
        <w:spacing w:after="0" w:line="480" w:lineRule="auto"/>
        <w:jc w:val="center"/>
        <w:rPr>
          <w:sz w:val="36"/>
          <w:szCs w:val="36"/>
        </w:rPr>
      </w:pPr>
      <w:r>
        <w:rPr>
          <w:rFonts w:ascii="Tempus Sans ITC" w:hAnsi="Tempus Sans ITC" w:cs="Tempus Sans ITC"/>
          <w:b/>
          <w:bCs/>
          <w:sz w:val="36"/>
          <w:szCs w:val="36"/>
        </w:rPr>
        <w:t xml:space="preserve">3 – </w:t>
      </w:r>
      <w:proofErr w:type="gramStart"/>
      <w:r>
        <w:rPr>
          <w:rFonts w:ascii="Tempus Sans ITC" w:hAnsi="Tempus Sans ITC" w:cs="Tempus Sans ITC"/>
          <w:b/>
          <w:bCs/>
          <w:sz w:val="36"/>
          <w:szCs w:val="36"/>
        </w:rPr>
        <w:t>plastic</w:t>
      </w:r>
      <w:proofErr w:type="gramEnd"/>
      <w:r>
        <w:rPr>
          <w:rFonts w:ascii="Tempus Sans ITC" w:hAnsi="Tempus Sans ITC" w:cs="Tempus Sans ITC"/>
          <w:b/>
          <w:bCs/>
          <w:sz w:val="36"/>
          <w:szCs w:val="36"/>
        </w:rPr>
        <w:t xml:space="preserve"> prong, 2-pocket folders (blue, purple, yellow)</w:t>
      </w:r>
    </w:p>
    <w:sectPr w:rsidR="00030BB7" w:rsidRPr="008E3F22" w:rsidSect="00055F7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8"/>
    <w:rsid w:val="000257C1"/>
    <w:rsid w:val="00030BB7"/>
    <w:rsid w:val="00055F78"/>
    <w:rsid w:val="00530498"/>
    <w:rsid w:val="0085446F"/>
    <w:rsid w:val="008E3F22"/>
    <w:rsid w:val="00A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2D735"/>
  <w14:defaultImageDpi w14:val="0"/>
  <w15:docId w15:val="{78A613E9-BBE2-487F-A260-373DA6E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B7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Gilmore</dc:creator>
  <cp:keywords/>
  <dc:description/>
  <cp:lastModifiedBy>Rebecca Gilmore</cp:lastModifiedBy>
  <cp:revision>5</cp:revision>
  <cp:lastPrinted>2019-05-30T17:41:00Z</cp:lastPrinted>
  <dcterms:created xsi:type="dcterms:W3CDTF">2019-04-17T17:34:00Z</dcterms:created>
  <dcterms:modified xsi:type="dcterms:W3CDTF">2019-05-30T17:41:00Z</dcterms:modified>
</cp:coreProperties>
</file>